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E0471" w14:textId="77777777" w:rsidR="009C56A4" w:rsidRPr="0034130F" w:rsidRDefault="009C56A4" w:rsidP="009C56A4">
      <w:pPr>
        <w:spacing w:line="240" w:lineRule="auto"/>
        <w:jc w:val="center"/>
        <w:rPr>
          <w:rFonts w:ascii="Times New Roman" w:hAnsi="Times New Roman"/>
          <w:b/>
          <w:bCs/>
          <w:sz w:val="24"/>
          <w:lang w:eastAsia="ru-RU"/>
        </w:rPr>
      </w:pPr>
      <w:bookmarkStart w:id="0" w:name="RANGE!B1:B4"/>
      <w:r w:rsidRPr="0034130F">
        <w:rPr>
          <w:rFonts w:ascii="Times New Roman" w:hAnsi="Times New Roman"/>
          <w:b/>
          <w:sz w:val="24"/>
        </w:rPr>
        <w:t>Календарно-тематическое планирование</w:t>
      </w:r>
    </w:p>
    <w:p w14:paraId="02FD35C7" w14:textId="77777777" w:rsidR="009C56A4" w:rsidRPr="0034130F" w:rsidRDefault="009C56A4" w:rsidP="009C56A4">
      <w:pPr>
        <w:spacing w:after="0" w:line="240" w:lineRule="auto"/>
        <w:rPr>
          <w:rFonts w:ascii="Times New Roman" w:hAnsi="Times New Roman"/>
          <w:b/>
          <w:bCs/>
          <w:sz w:val="24"/>
          <w:lang w:eastAsia="ru-RU"/>
        </w:rPr>
      </w:pPr>
    </w:p>
    <w:p w14:paraId="4704B4C9" w14:textId="11FE50B2" w:rsidR="009C56A4" w:rsidRPr="00EB711C" w:rsidRDefault="009C56A4" w:rsidP="009C56A4">
      <w:pPr>
        <w:spacing w:after="0" w:line="240" w:lineRule="auto"/>
        <w:rPr>
          <w:rFonts w:ascii="Times New Roman" w:hAnsi="Times New Roman"/>
          <w:b/>
          <w:bCs/>
          <w:sz w:val="24"/>
          <w:lang w:val="kk-KZ" w:eastAsia="ru-RU"/>
        </w:rPr>
      </w:pPr>
      <w:r w:rsidRPr="0034130F">
        <w:rPr>
          <w:rFonts w:ascii="Times New Roman" w:hAnsi="Times New Roman"/>
          <w:b/>
          <w:bCs/>
          <w:sz w:val="24"/>
          <w:lang w:eastAsia="ru-RU"/>
        </w:rPr>
        <w:t xml:space="preserve">ФИО учителя: </w:t>
      </w:r>
    </w:p>
    <w:p w14:paraId="1A986448" w14:textId="77777777" w:rsidR="009C56A4" w:rsidRPr="0034130F" w:rsidRDefault="009C56A4" w:rsidP="009C56A4">
      <w:pPr>
        <w:spacing w:after="0" w:line="240" w:lineRule="auto"/>
        <w:rPr>
          <w:rFonts w:ascii="Times New Roman" w:hAnsi="Times New Roman"/>
          <w:b/>
          <w:bCs/>
          <w:sz w:val="24"/>
          <w:lang w:eastAsia="ru-RU"/>
        </w:rPr>
      </w:pPr>
      <w:r w:rsidRPr="0034130F">
        <w:rPr>
          <w:rFonts w:ascii="Times New Roman" w:hAnsi="Times New Roman"/>
          <w:b/>
          <w:bCs/>
          <w:sz w:val="24"/>
          <w:lang w:eastAsia="ru-RU"/>
        </w:rPr>
        <w:t xml:space="preserve">Предмет: Физика </w:t>
      </w:r>
    </w:p>
    <w:p w14:paraId="634BDFCB" w14:textId="2DA6626D" w:rsidR="009C56A4" w:rsidRPr="00F77C26" w:rsidRDefault="009C56A4" w:rsidP="009C56A4">
      <w:pPr>
        <w:spacing w:after="0" w:line="240" w:lineRule="auto"/>
        <w:rPr>
          <w:rFonts w:ascii="Times New Roman" w:hAnsi="Times New Roman"/>
          <w:b/>
          <w:bCs/>
          <w:sz w:val="24"/>
          <w:lang w:val="kk-KZ" w:eastAsia="ru-RU"/>
        </w:rPr>
      </w:pPr>
      <w:r>
        <w:rPr>
          <w:rFonts w:ascii="Times New Roman" w:hAnsi="Times New Roman"/>
          <w:b/>
          <w:bCs/>
          <w:sz w:val="24"/>
          <w:lang w:eastAsia="ru-RU"/>
        </w:rPr>
        <w:t>Класс: 11</w:t>
      </w:r>
      <w:bookmarkEnd w:id="0"/>
      <w:r w:rsidR="00E12C39">
        <w:rPr>
          <w:rFonts w:ascii="Times New Roman" w:hAnsi="Times New Roman"/>
          <w:b/>
          <w:bCs/>
          <w:sz w:val="24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sz w:val="24"/>
          <w:lang w:val="kk-KZ" w:eastAsia="ru-RU"/>
        </w:rPr>
        <w:t>(ЕМН)</w:t>
      </w:r>
    </w:p>
    <w:p w14:paraId="70D54D14" w14:textId="77777777" w:rsidR="009C56A4" w:rsidRPr="005548B6" w:rsidRDefault="009C56A4" w:rsidP="009C56A4">
      <w:pPr>
        <w:spacing w:after="0" w:line="240" w:lineRule="auto"/>
        <w:rPr>
          <w:rFonts w:ascii="Times New Roman" w:hAnsi="Times New Roman"/>
          <w:b/>
          <w:bCs/>
          <w:sz w:val="24"/>
          <w:lang w:eastAsia="ru-RU"/>
        </w:rPr>
      </w:pPr>
      <w:r>
        <w:rPr>
          <w:rFonts w:ascii="Times New Roman" w:hAnsi="Times New Roman"/>
          <w:b/>
          <w:bCs/>
          <w:sz w:val="24"/>
          <w:lang w:eastAsia="ru-RU"/>
        </w:rPr>
        <w:t xml:space="preserve">Количество часов: </w:t>
      </w:r>
      <w:r w:rsidRPr="005548B6">
        <w:rPr>
          <w:rFonts w:ascii="Times New Roman" w:hAnsi="Times New Roman"/>
          <w:b/>
          <w:bCs/>
          <w:sz w:val="24"/>
          <w:lang w:eastAsia="ru-RU"/>
        </w:rPr>
        <w:t>68</w:t>
      </w:r>
    </w:p>
    <w:p w14:paraId="41FAEC68" w14:textId="77777777" w:rsidR="009C56A4" w:rsidRPr="005548B6" w:rsidRDefault="009C56A4" w:rsidP="009C56A4">
      <w:pPr>
        <w:spacing w:after="0" w:line="240" w:lineRule="auto"/>
        <w:rPr>
          <w:rFonts w:ascii="Times New Roman" w:hAnsi="Times New Roman"/>
          <w:b/>
          <w:bCs/>
          <w:sz w:val="24"/>
          <w:lang w:eastAsia="ru-RU"/>
        </w:rPr>
      </w:pPr>
      <w:r w:rsidRPr="0034130F">
        <w:rPr>
          <w:rFonts w:ascii="Times New Roman" w:hAnsi="Times New Roman"/>
          <w:b/>
          <w:bCs/>
          <w:sz w:val="24"/>
          <w:lang w:eastAsia="ru-RU"/>
        </w:rPr>
        <w:t>Количество часов в неделю:</w:t>
      </w:r>
      <w:r>
        <w:rPr>
          <w:rFonts w:ascii="Times New Roman" w:hAnsi="Times New Roman"/>
          <w:b/>
          <w:bCs/>
          <w:sz w:val="24"/>
          <w:lang w:eastAsia="ru-RU"/>
        </w:rPr>
        <w:t xml:space="preserve"> </w:t>
      </w:r>
      <w:r w:rsidRPr="005548B6">
        <w:rPr>
          <w:rFonts w:ascii="Times New Roman" w:hAnsi="Times New Roman"/>
          <w:b/>
          <w:bCs/>
          <w:sz w:val="24"/>
          <w:lang w:eastAsia="ru-RU"/>
        </w:rPr>
        <w:t>2</w:t>
      </w:r>
    </w:p>
    <w:p w14:paraId="524C1A3C" w14:textId="77777777" w:rsidR="00C9714C" w:rsidRPr="009C56A4" w:rsidRDefault="00C9714C" w:rsidP="00C971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205"/>
        <w:gridCol w:w="63"/>
        <w:gridCol w:w="3544"/>
        <w:gridCol w:w="10"/>
        <w:gridCol w:w="4700"/>
        <w:gridCol w:w="887"/>
        <w:gridCol w:w="815"/>
        <w:gridCol w:w="1603"/>
      </w:tblGrid>
      <w:tr w:rsidR="00C9714C" w14:paraId="4BD71A53" w14:textId="77777777" w:rsidTr="00C971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6270" w14:textId="77777777" w:rsidR="00C9714C" w:rsidRDefault="00C9714C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3914" w14:textId="77777777" w:rsidR="00C9714C" w:rsidRDefault="00C9714C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Раздел/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br/>
              <w:t>Сквозные темы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9EAA" w14:textId="77777777" w:rsidR="00C9714C" w:rsidRDefault="00C9714C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Темы/содержание долгосрочного плана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B6E7" w14:textId="77777777" w:rsidR="00C9714C" w:rsidRDefault="00C9714C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Цели обучения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78E8" w14:textId="77777777" w:rsidR="00C9714C" w:rsidRDefault="00C9714C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Кол-во часов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56F0" w14:textId="77777777" w:rsidR="00C9714C" w:rsidRDefault="00C9714C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Даты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1C4A" w14:textId="77777777" w:rsidR="00C9714C" w:rsidRDefault="00C9714C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Примечание</w:t>
            </w:r>
          </w:p>
        </w:tc>
      </w:tr>
      <w:tr w:rsidR="00C9714C" w14:paraId="7E8F0B44" w14:textId="77777777" w:rsidTr="00C971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BB05" w14:textId="77777777" w:rsidR="00C9714C" w:rsidRDefault="00C97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72A0" w14:textId="77777777" w:rsidR="00C9714C" w:rsidRPr="006F707A" w:rsidRDefault="00C971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  <w:r w:rsidR="006F70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(16 - </w:t>
            </w:r>
            <w:r w:rsidR="006F70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часов</w:t>
            </w:r>
            <w:r w:rsidR="006F70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4CB9" w14:textId="77777777" w:rsidR="00C9714C" w:rsidRDefault="00C9714C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44EE" w14:textId="77777777" w:rsidR="00C9714C" w:rsidRDefault="00C97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14C" w14:paraId="0FACB8B7" w14:textId="77777777" w:rsidTr="00C971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215E" w14:textId="77777777" w:rsidR="00C9714C" w:rsidRPr="000A19B9" w:rsidRDefault="00C9714C">
            <w:pPr>
              <w:pStyle w:val="a4"/>
              <w:ind w:left="3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021F" w14:textId="77777777" w:rsidR="00C9714C" w:rsidRDefault="00C971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Механические колебания 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131C" w14:textId="77777777" w:rsidR="00C9714C" w:rsidRDefault="00C9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Уравнения и графики гармонических колебаний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0DAF" w14:textId="77777777" w:rsidR="00C9714C" w:rsidRDefault="00C9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11.4.1.1 -исследовать гармонические колебания (х(t), v(t), a(t)) экспериментально, аналитически и графически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DDCD" w14:textId="77777777" w:rsidR="00C9714C" w:rsidRDefault="00C9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B22E" w14:textId="77777777" w:rsidR="00C9714C" w:rsidRDefault="00C97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44BB" w14:textId="77777777" w:rsidR="00C9714C" w:rsidRDefault="00C97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14C" w14:paraId="3BCBD417" w14:textId="77777777" w:rsidTr="00554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04D7" w14:textId="77777777" w:rsidR="00C9714C" w:rsidRPr="000A19B9" w:rsidRDefault="00C9714C">
            <w:pPr>
              <w:pStyle w:val="a4"/>
              <w:ind w:left="3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AD6F" w14:textId="77777777" w:rsidR="00C9714C" w:rsidRDefault="00C971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4294" w14:textId="77777777" w:rsidR="00C9714C" w:rsidRDefault="00C9714C" w:rsidP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и пружинный маятники</w:t>
            </w:r>
            <w:r w:rsidR="006F70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СОР№1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1E02" w14:textId="77777777" w:rsidR="00C9714C" w:rsidRDefault="00C9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11.4.2.2 - проводить аналогии между механическими и электромагнитными колебаниями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D7F8" w14:textId="77777777" w:rsidR="00C9714C" w:rsidRDefault="00C9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0323" w14:textId="77777777" w:rsidR="00C9714C" w:rsidRDefault="00C97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187B" w14:textId="77777777" w:rsidR="00C9714C" w:rsidRDefault="00C97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14C" w14:paraId="16E895B8" w14:textId="77777777" w:rsidTr="00C971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530B" w14:textId="77777777" w:rsidR="00C9714C" w:rsidRPr="000A19B9" w:rsidRDefault="00C9714C" w:rsidP="00D63A4A">
            <w:pPr>
              <w:numPr>
                <w:ilvl w:val="0"/>
                <w:numId w:val="1"/>
              </w:num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9AEB" w14:textId="77777777" w:rsidR="00C9714C" w:rsidRDefault="00C971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Электромагнитные колебания 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25F9" w14:textId="77777777" w:rsidR="00C9714C" w:rsidRDefault="00C9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Свободные и вынужденные электромагнитные колебания.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C45C" w14:textId="77777777" w:rsidR="00C9714C" w:rsidRDefault="00C9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11.4.2.1 -описывать условия возникновения свободных и вынужденных колебаний; </w:t>
            </w:r>
          </w:p>
          <w:p w14:paraId="35D0BD7D" w14:textId="77777777" w:rsidR="00C9714C" w:rsidRDefault="00C9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11.4.2.2 -проводить аналогии между механическими и электромагнитными колебаниями; </w:t>
            </w:r>
          </w:p>
          <w:p w14:paraId="24022380" w14:textId="77777777" w:rsidR="00C9714C" w:rsidRDefault="00C97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BD18" w14:textId="77777777" w:rsidR="00C9714C" w:rsidRDefault="00C9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0229" w14:textId="77777777" w:rsidR="00C9714C" w:rsidRDefault="00C97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9A78" w14:textId="77777777" w:rsidR="00C9714C" w:rsidRDefault="00C97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14C" w14:paraId="3E4B8EF8" w14:textId="77777777" w:rsidTr="00554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84CD" w14:textId="77777777" w:rsidR="00C9714C" w:rsidRPr="000A19B9" w:rsidRDefault="00C9714C" w:rsidP="00D63A4A">
            <w:pPr>
              <w:numPr>
                <w:ilvl w:val="0"/>
                <w:numId w:val="1"/>
              </w:num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B1F0" w14:textId="77777777" w:rsidR="00C9714C" w:rsidRDefault="00C971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2990" w14:textId="77777777" w:rsidR="00C9714C" w:rsidRDefault="00C9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Вынужденные электромагнитные колебания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704C" w14:textId="77777777" w:rsidR="00C9714C" w:rsidRDefault="00C9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11.4.2.3 - исследовать графические зависимости заряда и силы тока от времени посредством компьютерного моделирования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FE88" w14:textId="77777777" w:rsidR="00C9714C" w:rsidRDefault="00C9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890A" w14:textId="77777777" w:rsidR="00C9714C" w:rsidRDefault="00C97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121D" w14:textId="77777777" w:rsidR="00C9714C" w:rsidRDefault="00C97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14C" w14:paraId="3EA36D64" w14:textId="77777777" w:rsidTr="00554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8EEA" w14:textId="77777777" w:rsidR="00C9714C" w:rsidRPr="000A19B9" w:rsidRDefault="00C9714C" w:rsidP="000A19B9">
            <w:pPr>
              <w:numPr>
                <w:ilvl w:val="0"/>
                <w:numId w:val="1"/>
              </w:num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AA83" w14:textId="77777777" w:rsidR="00C9714C" w:rsidRDefault="00C971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0EAD" w14:textId="77777777" w:rsidR="00C9714C" w:rsidRDefault="00C9714C" w:rsidP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Графические зависимости заряда и силы тока от времени в идеальном магнитном контуре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C756" w14:textId="77777777" w:rsidR="00C9714C" w:rsidRDefault="00C9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11.4.2.3 - исследовать графические зависимости заряда и силы тока от времени посредством компьютерного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моделирования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E278" w14:textId="77777777" w:rsidR="00C9714C" w:rsidRPr="00D068C5" w:rsidRDefault="006F70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E039" w14:textId="77777777" w:rsidR="00C9714C" w:rsidRDefault="00C97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CFA3" w14:textId="77777777" w:rsidR="00C9714C" w:rsidRDefault="00C971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707A" w14:paraId="4D60A378" w14:textId="77777777" w:rsidTr="00554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729E" w14:textId="77777777" w:rsidR="006F707A" w:rsidRPr="000A19B9" w:rsidRDefault="006F707A" w:rsidP="00D63A4A">
            <w:pPr>
              <w:numPr>
                <w:ilvl w:val="0"/>
                <w:numId w:val="1"/>
              </w:num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D058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9B9B" w14:textId="77777777" w:rsidR="006F707A" w:rsidRPr="006F707A" w:rsidRDefault="006F707A" w:rsidP="0030517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Графические зависимости заряда и силы тока от времени в идеальном магнитном контуре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68C4" w14:textId="77777777" w:rsidR="006F707A" w:rsidRDefault="006F707A" w:rsidP="00305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11.4.2.3 - исследовать графические зависимости заряда и силы тока от времени посредством компьютерного моделирования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10C8" w14:textId="77777777" w:rsidR="006F707A" w:rsidRDefault="006F70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7982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5A8D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707A" w14:paraId="29248287" w14:textId="77777777" w:rsidTr="00C971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210B" w14:textId="77777777" w:rsidR="006F707A" w:rsidRPr="000A19B9" w:rsidRDefault="006F707A" w:rsidP="00D63A4A">
            <w:pPr>
              <w:numPr>
                <w:ilvl w:val="0"/>
                <w:numId w:val="1"/>
              </w:num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4C6E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Переменный ток 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02F6" w14:textId="77777777" w:rsidR="006F707A" w:rsidRPr="006F707A" w:rsidRDefault="006F707A" w:rsidP="000D52F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Генератор переменного тока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5988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11.4.3.1 -исследовать принцип работы генератора переменного тока, используя модель генератора</w:t>
            </w:r>
          </w:p>
          <w:p w14:paraId="7CB278CA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DB09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D9A4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153D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7A" w14:paraId="0802550D" w14:textId="77777777" w:rsidTr="00C971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45D0" w14:textId="77777777" w:rsidR="006F707A" w:rsidRPr="000A19B9" w:rsidRDefault="006F707A" w:rsidP="00D63A4A">
            <w:pPr>
              <w:numPr>
                <w:ilvl w:val="0"/>
                <w:numId w:val="1"/>
              </w:num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8.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356D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499F" w14:textId="77777777" w:rsidR="006F707A" w:rsidRP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Вынужденные электромагнитные колебания. Переменный ток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4D59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11.4.3.2 -характеризовать переменный ток, используя такие физические величины как период, частота, максимальное и эффективное/действующее значения напряжения, тока, электродвижущая сила; 11.4.3.3 -представлять синусоидальный переменный ток или напряжение в виде гармонических функций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4172" w14:textId="77777777" w:rsidR="006F707A" w:rsidRPr="000D52FA" w:rsidRDefault="006F70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A4D4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40DE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7A" w14:paraId="21F4C320" w14:textId="77777777" w:rsidTr="00554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8360" w14:textId="77777777" w:rsidR="006F707A" w:rsidRPr="000A19B9" w:rsidRDefault="006F707A" w:rsidP="00D63A4A">
            <w:pPr>
              <w:numPr>
                <w:ilvl w:val="0"/>
                <w:numId w:val="1"/>
              </w:num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E7CC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427D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Активное и реактивное сопротивления в цепи переменного тока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BD42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11.4.3.4 -описывать сдвиг фаз только при активной нагрузке (резистор) в цепи переменного тока; </w:t>
            </w:r>
          </w:p>
          <w:p w14:paraId="58924C97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11.4.3.5 -описывать сдвиг фаз при реактивной нагрузке (катушка, конденсатор) в цепи переменного тока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1EDC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CE3C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DEC9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7A" w14:paraId="681A6FDB" w14:textId="77777777" w:rsidTr="00554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7113" w14:textId="77777777" w:rsidR="006F707A" w:rsidRPr="000A19B9" w:rsidRDefault="006F707A" w:rsidP="00D63A4A">
            <w:pPr>
              <w:numPr>
                <w:ilvl w:val="0"/>
                <w:numId w:val="1"/>
              </w:num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C68F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41EE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Ома для последовательной электрической цепи переменного тока, содержащей активное и реактивное сопротивления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031B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11.4.3.6 -рассчитывать последовательную электрическую цепь переменного тока, содержащую R, L, C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ECC4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D966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C864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7A" w14:paraId="1C12E8DF" w14:textId="77777777" w:rsidTr="00554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01FE" w14:textId="77777777" w:rsidR="006F707A" w:rsidRPr="000A19B9" w:rsidRDefault="006F707A" w:rsidP="00C9714C">
            <w:pPr>
              <w:numPr>
                <w:ilvl w:val="0"/>
                <w:numId w:val="1"/>
              </w:num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5A85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73B7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Мощность цепи переменного тока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ED53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11.4.3.7 -объяснять физический смысл понятий активная и реактивная мощности переменного тока; </w:t>
            </w:r>
          </w:p>
          <w:p w14:paraId="5A786BAF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11.4.3.8 -определять коэффициент мощности путем построения векторной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диаграммы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ECF1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C7A0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F215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7A" w14:paraId="59433077" w14:textId="77777777" w:rsidTr="00554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734D" w14:textId="77777777" w:rsidR="006F707A" w:rsidRPr="000A19B9" w:rsidRDefault="006F707A" w:rsidP="00C971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24F7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0953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Резонанс напряжений в электрической цепи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76B8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11.4.3.9 -объяснять условие резонанса и называть сферы его применения; </w:t>
            </w:r>
          </w:p>
          <w:p w14:paraId="22B021D9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11.4.3.10 -рассчитывать резонансную частоту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53BA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F4DE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AA82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7A" w14:paraId="3FDF1C34" w14:textId="77777777" w:rsidTr="00554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2D29" w14:textId="77777777" w:rsidR="006F707A" w:rsidRPr="000A19B9" w:rsidRDefault="006F707A" w:rsidP="00C971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2EE7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FF75" w14:textId="77777777" w:rsidR="006F707A" w:rsidRPr="00901595" w:rsidRDefault="006F70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Производство, передача и использование электрической энергии. Трансформатор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СОР№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D891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11.4.3.11 -анализировать принцип работы трансформатора на основе уравнения мощности;</w:t>
            </w:r>
          </w:p>
          <w:p w14:paraId="325C21ED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11.4.3.12 -объяснять экономические преимущества переменного тока высокого напряжения при передаче электрической энергии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58B1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3EBD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BA97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7A" w14:paraId="654E2A69" w14:textId="77777777" w:rsidTr="00554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DF90" w14:textId="77777777" w:rsidR="006F707A" w:rsidRPr="000A19B9" w:rsidRDefault="006F707A" w:rsidP="00C971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8E00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650C" w14:textId="77777777" w:rsidR="006F707A" w:rsidRPr="00901595" w:rsidRDefault="006F707A" w:rsidP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и использование электрической энергии в Казахстане и мире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901595">
              <w:rPr>
                <w:rFonts w:ascii="Times New Roman" w:hAnsi="Times New Roman"/>
                <w:b/>
                <w:color w:val="000000"/>
                <w:spacing w:val="2"/>
                <w:sz w:val="24"/>
                <w:szCs w:val="20"/>
              </w:rPr>
              <w:t>Лабораторная работа №1.</w:t>
            </w:r>
            <w:r>
              <w:rPr>
                <w:rFonts w:ascii="Times New Roman" w:hAnsi="Times New Roman"/>
                <w:b/>
                <w:color w:val="000000"/>
                <w:spacing w:val="2"/>
                <w:sz w:val="24"/>
                <w:szCs w:val="20"/>
                <w:lang w:val="kk-KZ"/>
              </w:rPr>
              <w:t xml:space="preserve"> </w:t>
            </w:r>
            <w:r w:rsidRPr="00901595">
              <w:rPr>
                <w:rFonts w:ascii="Times New Roman" w:hAnsi="Times New Roman"/>
                <w:color w:val="000000"/>
                <w:spacing w:val="2"/>
                <w:sz w:val="24"/>
                <w:szCs w:val="20"/>
              </w:rPr>
              <w:t>Определение числа витков в обмотках трансформатора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6F66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11.4.3.13 -оценивать преимущества и недостатки источников электроэнергии в Казахстане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876E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45AE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D8F5" w14:textId="77777777" w:rsidR="006F707A" w:rsidRDefault="006F707A"/>
        </w:tc>
      </w:tr>
      <w:tr w:rsidR="006F707A" w14:paraId="1B00E9E1" w14:textId="77777777" w:rsidTr="00C971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DE48" w14:textId="77777777" w:rsidR="006F707A" w:rsidRPr="000A19B9" w:rsidRDefault="006F707A" w:rsidP="00C971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255B" w14:textId="77777777" w:rsidR="006F707A" w:rsidRDefault="006F707A" w:rsidP="006F7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Суммативное оценивание за 1 четверть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EC8D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BB8F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2ABA" w14:textId="77777777" w:rsidR="006F707A" w:rsidRDefault="006F707A"/>
        </w:tc>
      </w:tr>
      <w:tr w:rsidR="006F707A" w14:paraId="17634CA4" w14:textId="77777777" w:rsidTr="00C971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1B15" w14:textId="77777777" w:rsidR="006F707A" w:rsidRPr="000A19B9" w:rsidRDefault="006F707A" w:rsidP="00C971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ACE7" w14:textId="77777777" w:rsidR="006F707A" w:rsidRDefault="006F707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DD34" w14:textId="77777777" w:rsidR="006F707A" w:rsidRPr="006F707A" w:rsidRDefault="006F707A" w:rsidP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Повторение. Обобщение главы.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Переменный ток 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F212" w14:textId="77777777" w:rsidR="006F707A" w:rsidRDefault="006F70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11.4.3.2 -характеризовать переменный ток, используя такие физические величины как период, частота, максимальное и эффективное/действующее значения напряжения, тока, электродвижущая сила;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A91A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415B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2416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7A" w14:paraId="42BA84B6" w14:textId="77777777" w:rsidTr="00C971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F197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08AB" w14:textId="77777777" w:rsidR="006F707A" w:rsidRPr="00D068C5" w:rsidRDefault="006F70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(16- часов)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67A8" w14:textId="77777777" w:rsidR="006F707A" w:rsidRDefault="006F707A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6236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7A" w14:paraId="0D830219" w14:textId="77777777" w:rsidTr="00C971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24D2" w14:textId="77777777" w:rsidR="006F707A" w:rsidRPr="000A19B9" w:rsidRDefault="006F707A" w:rsidP="00C971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3295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Волновое движение 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2AA3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Упругие механические волны. Уравнение бегущей и стоячей волны.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8501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11.5.1.1 -исследовать образование стоячих звуковых волн в воздухе; </w:t>
            </w:r>
          </w:p>
          <w:p w14:paraId="2D0B76BE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11.5.1.2 -объяснять механизм образования стоячих волн, определять узлы и пучности, используя графический метод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28C6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EDEC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6733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7A" w14:paraId="161B54BC" w14:textId="77777777" w:rsidTr="00554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2224" w14:textId="77777777" w:rsidR="006F707A" w:rsidRPr="000A19B9" w:rsidRDefault="006F707A" w:rsidP="00C971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AD99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9D6C" w14:textId="77777777" w:rsidR="006F707A" w:rsidRDefault="006F707A" w:rsidP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механических волн. Интерференция механических волн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СОР№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2615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11.5.1.3 -исследовать интерференцию от двух источников на поверхности воды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B20B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359A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141C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7A" w14:paraId="2CD939DB" w14:textId="77777777" w:rsidTr="00C971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6C9E" w14:textId="77777777" w:rsidR="006F707A" w:rsidRPr="000A19B9" w:rsidRDefault="006F707A" w:rsidP="00C971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A557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Электромагнитные волны 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E070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Излучение и прием электромагнитных волн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D666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11.5.2.1 -объяснять условия возникновения электромагнитных волн и описывать их свойства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B2E3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9DC5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74EC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7A" w14:paraId="1FBECE3D" w14:textId="77777777" w:rsidTr="00554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6246" w14:textId="77777777" w:rsidR="006F707A" w:rsidRPr="000A19B9" w:rsidRDefault="006F707A" w:rsidP="00C971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D77E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E23B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Радиосвязь. Детекторный радиоприемник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A2AA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11.5.2.2 -описывать модуляцию и детектирование высокочастотных электромагнитных колебаний; </w:t>
            </w:r>
          </w:p>
          <w:p w14:paraId="4EFE1432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11.5.2.3 -различать амплитудную (AM) и частотную модуляции (FM); </w:t>
            </w:r>
          </w:p>
          <w:p w14:paraId="0459A419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11.5.2.4 -объяснять принцип работы детекторного приемника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1611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72D9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E597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707A" w14:paraId="74CB45FB" w14:textId="77777777" w:rsidTr="00554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C1B7" w14:textId="77777777" w:rsidR="006F707A" w:rsidRPr="000A19B9" w:rsidRDefault="006F707A" w:rsidP="00C971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21/22.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753B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13B4" w14:textId="77777777" w:rsidR="006F707A" w:rsidRPr="006F707A" w:rsidRDefault="006F707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48B6">
              <w:rPr>
                <w:rFonts w:ascii="Times New Roman" w:hAnsi="Times New Roman"/>
                <w:b/>
                <w:sz w:val="24"/>
                <w:szCs w:val="24"/>
              </w:rPr>
              <w:t>Тема 1: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Аналогово-цифровой преобразователь. Каналы связи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5548B6">
              <w:rPr>
                <w:rFonts w:ascii="Times New Roman" w:hAnsi="Times New Roman"/>
                <w:b/>
                <w:sz w:val="24"/>
                <w:szCs w:val="24"/>
              </w:rPr>
              <w:t>Тема 2: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экспериментальных задач»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ADDE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11.5.2.5 -объяснять преимущества передачи сигнала в цифровом формате в сравнении с аналоговым сигналом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F071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143D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454B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707A" w14:paraId="592673BF" w14:textId="77777777" w:rsidTr="00554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9210" w14:textId="77777777" w:rsidR="006F707A" w:rsidRPr="000A19B9" w:rsidRDefault="006F707A" w:rsidP="00C971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4E99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14CF" w14:textId="77777777" w:rsidR="006F707A" w:rsidRPr="006F707A" w:rsidRDefault="006F70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F8C8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11.5.2.6 - систематизировать средства связи и предлагать возможные пути их совершенствования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D13E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2764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086F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707A" w14:paraId="62D795B5" w14:textId="77777777" w:rsidTr="00554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561B" w14:textId="77777777" w:rsidR="006F707A" w:rsidRPr="000A19B9" w:rsidRDefault="006F707A" w:rsidP="00C971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1CFA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947D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 скорости звука в воздухе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СОР№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47F1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11.5.1.2 -объяснять механизм образования стоячих волн, определять узлы и пучности, используя графический метод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BBCC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5361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9B03" w14:textId="77777777" w:rsidR="006F707A" w:rsidRDefault="006F707A"/>
        </w:tc>
      </w:tr>
      <w:tr w:rsidR="006F707A" w14:paraId="24D423E3" w14:textId="77777777" w:rsidTr="00C971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35DF" w14:textId="77777777" w:rsidR="006F707A" w:rsidRPr="000A19B9" w:rsidRDefault="006F707A" w:rsidP="00C971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5BD1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Волновая оптика 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366B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Электромагнитная природа света. Скорость света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8A61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11.6.1.1 -объяснять лабораторный и астрономический методы определения скорости света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671C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55AB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5950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7A" w14:paraId="4165628D" w14:textId="77777777" w:rsidTr="00554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7C6D" w14:textId="77777777" w:rsidR="006F707A" w:rsidRPr="000A19B9" w:rsidRDefault="006F707A" w:rsidP="00C9714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4DF2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0990" w14:textId="77777777" w:rsidR="006F707A" w:rsidRDefault="006F707A" w:rsidP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Дисперсия света.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D28B" w14:textId="77777777" w:rsidR="006F707A" w:rsidRPr="006F707A" w:rsidRDefault="006F70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11.6.1.2 - объяснять разложение белого света при прохождении его через призму;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1ACD" w14:textId="77777777" w:rsidR="006F707A" w:rsidRPr="006F707A" w:rsidRDefault="006F70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116D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4C1A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7A" w14:paraId="04FAB970" w14:textId="77777777" w:rsidTr="00554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A4A5" w14:textId="77777777" w:rsidR="006F707A" w:rsidRPr="000A19B9" w:rsidRDefault="006F707A" w:rsidP="00C971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3D95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6FB2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Интерференция света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CF17" w14:textId="77777777" w:rsidR="006F707A" w:rsidRDefault="006F707A" w:rsidP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11.6.1.3 - проводить сравнительный анализ интерференционных картин световых и механических волн; </w:t>
            </w:r>
          </w:p>
          <w:p w14:paraId="5A986D83" w14:textId="77777777" w:rsidR="006F707A" w:rsidRDefault="006F707A" w:rsidP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11.6.1.4 - определять условия наблюдения интерференционных максимумов и минимумов в тонких пленках в проходящем и отраженном свете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115C" w14:textId="77777777" w:rsidR="006F707A" w:rsidRPr="006F707A" w:rsidRDefault="006F70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B6EF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D7B9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7A" w14:paraId="7FE0CB3D" w14:textId="77777777" w:rsidTr="00554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C060" w14:textId="77777777" w:rsidR="006F707A" w:rsidRPr="000A19B9" w:rsidRDefault="006F707A" w:rsidP="00C971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EFAD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A0A8" w14:textId="77777777" w:rsidR="006F707A" w:rsidRPr="00901595" w:rsidRDefault="006F707A" w:rsidP="006F707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Дифракция света.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Дифракционные решетки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СОР№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1A95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11.6.1.5 - объяснять дифракционную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картину от нити, щели, круглого отверстия, используя теорию Френеля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9FE4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EE5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D4B4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7A" w14:paraId="0D0F0C19" w14:textId="77777777" w:rsidTr="00554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D8CC" w14:textId="77777777" w:rsidR="006F707A" w:rsidRPr="000A19B9" w:rsidRDefault="006F707A" w:rsidP="006F707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EAD8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2721" w14:textId="77777777" w:rsidR="006F707A" w:rsidRPr="006F707A" w:rsidRDefault="006F70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Поляризация света.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DB7B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11.6.1.7 - экспериментально доказать электромагнитную природу света путем анализа явлений интерференции, дифракции и поляризации света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C3E4" w14:textId="77777777" w:rsidR="006F707A" w:rsidRPr="006F707A" w:rsidRDefault="006F70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E33C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53BA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7A" w14:paraId="6D377633" w14:textId="77777777" w:rsidTr="00554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C292" w14:textId="77777777" w:rsidR="006F707A" w:rsidRPr="000A19B9" w:rsidRDefault="006F707A" w:rsidP="00C9714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2A51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1FA4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«Наблюдение интерференции, дифракции и поляризации света»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DBF2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11.6.1.7 - экспериментально доказать электромагнитную природу света путем анализа явлений интерференции, дифракции и поляризации света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DF67" w14:textId="77777777" w:rsidR="006F707A" w:rsidRPr="006F707A" w:rsidRDefault="006F70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6270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2B71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7A" w14:paraId="1DCCD6A4" w14:textId="77777777" w:rsidTr="00554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6EF4" w14:textId="77777777" w:rsidR="006F707A" w:rsidRPr="000A19B9" w:rsidRDefault="006F707A" w:rsidP="00C971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33D3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ED6F" w14:textId="77777777" w:rsidR="006F707A" w:rsidRDefault="006F707A" w:rsidP="006F70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Суммативное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оценивание за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959D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7D27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2831" w14:textId="77777777" w:rsidR="006F707A" w:rsidRDefault="006F707A"/>
        </w:tc>
      </w:tr>
      <w:tr w:rsidR="006F707A" w14:paraId="685A4155" w14:textId="77777777" w:rsidTr="00554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085A" w14:textId="77777777" w:rsidR="006F707A" w:rsidRPr="000A19B9" w:rsidRDefault="006F707A" w:rsidP="00C971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3611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0E0E" w14:textId="77777777" w:rsidR="006F707A" w:rsidRDefault="006F707A" w:rsidP="006F70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Повторение.Обобщение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главы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Волновая оптика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0DCC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11.6.1.2 - объяснять разложение белого света при прохождении его через призму</w:t>
            </w:r>
          </w:p>
          <w:p w14:paraId="1D89155E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11.5.2.1 -объяснять условия возникновения электромагнитных волн и описывать их свойства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6ADA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ED68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A22C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707A" w14:paraId="4D208472" w14:textId="77777777" w:rsidTr="00C971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416D" w14:textId="77777777" w:rsidR="006F707A" w:rsidRPr="000A19B9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F3D9" w14:textId="77777777" w:rsidR="006F707A" w:rsidRPr="00D068C5" w:rsidRDefault="006F70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(21- часов)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B257" w14:textId="77777777" w:rsidR="006F707A" w:rsidRDefault="006F707A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534D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7A" w14:paraId="127BCD07" w14:textId="77777777" w:rsidTr="00C971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D89C" w14:textId="77777777" w:rsidR="006F707A" w:rsidRPr="000A19B9" w:rsidRDefault="006F707A" w:rsidP="00C971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D8A6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Геометрическая оптика 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3B70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 Гюйгенса. Закон отражения света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F727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11.6.2.1 - объяснять закон отражения света с помощью принципа Гюйгенса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673D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615B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C3DD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7A" w14:paraId="3CA1E536" w14:textId="77777777" w:rsidTr="00554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53EB" w14:textId="77777777" w:rsidR="006F707A" w:rsidRPr="000A19B9" w:rsidRDefault="006F707A" w:rsidP="00C971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380F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818C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Плоские и сферические зеркала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B97E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11.6.2.2 - строить ход лучей в сферических зеркалах и применять формулы сферического зеркала при решении задач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E43F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3E0C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2130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7A" w14:paraId="4FA1B8DA" w14:textId="77777777" w:rsidTr="00554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19FE" w14:textId="77777777" w:rsidR="006F707A" w:rsidRPr="000A19B9" w:rsidRDefault="006F707A" w:rsidP="00C9714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E2CB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3E18" w14:textId="77777777" w:rsidR="006F707A" w:rsidRDefault="006F707A" w:rsidP="007320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преломления света.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E8FA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11.6.2.3 - объяснять закон преломления света с помощью принципа Гюйгенса</w:t>
            </w:r>
          </w:p>
          <w:p w14:paraId="49C17285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3EE5" w14:textId="77777777" w:rsidR="006F707A" w:rsidRPr="007320CE" w:rsidRDefault="006F70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A438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C7B2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7A" w14:paraId="31BDB329" w14:textId="77777777" w:rsidTr="00554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5E16" w14:textId="77777777" w:rsidR="006F707A" w:rsidRPr="000A19B9" w:rsidRDefault="006F707A" w:rsidP="00C971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3221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0869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внутреннее отражение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«Определение показателя преломления стекла»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77B1" w14:textId="77777777" w:rsidR="006F707A" w:rsidRDefault="006F707A" w:rsidP="007320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11.6.2.4 - объяснять преимущества оптоволоконной технологии при передаче световых сигналов</w:t>
            </w:r>
          </w:p>
          <w:p w14:paraId="074A8916" w14:textId="77777777" w:rsidR="006F707A" w:rsidRDefault="006F707A" w:rsidP="007320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11.6.2.5 - экспериментально определять показатель преломления стекла и предлагать пути улучшения постановки эксперимента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C4EB" w14:textId="77777777" w:rsidR="006F707A" w:rsidRPr="007320CE" w:rsidRDefault="006F70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407D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E270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7A" w14:paraId="25940D99" w14:textId="77777777" w:rsidTr="00554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08E1" w14:textId="77777777" w:rsidR="006F707A" w:rsidRPr="000A19B9" w:rsidRDefault="006F707A" w:rsidP="00C971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8989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38E5" w14:textId="77777777" w:rsidR="006F707A" w:rsidRPr="007320CE" w:rsidRDefault="006F70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изображения в системах линз. Формула тонкой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линзы.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60DD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11. 6.2.6 - строить ход лучей в системе линз; </w:t>
            </w:r>
          </w:p>
          <w:p w14:paraId="514CD68D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11. 6.2.7 - применять формулу тонкой линзы, образованной двумя сферическими поверхностями разного радиуса, при решении задач; </w:t>
            </w:r>
          </w:p>
          <w:p w14:paraId="0BCFB804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2E4C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DFF7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F612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7A" w14:paraId="3C52AB48" w14:textId="77777777" w:rsidTr="00C971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6034" w14:textId="77777777" w:rsidR="006F707A" w:rsidRPr="000A19B9" w:rsidRDefault="006F707A" w:rsidP="00C971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7884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Элементы теории относительности 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40AF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Постулаты теории относительности. Преобразования Лоренца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6686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11.7.1.1 - сопоставлять принцип относительности Эйнштейна с принципом относительности Галилея; </w:t>
            </w:r>
          </w:p>
          <w:p w14:paraId="28B8DA34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11.7.1.2 - объяснять релятивистские эффекты, используя постулаты Эйнштейна и преобразования Лоренца, при решении задач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C738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9061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9555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7A" w14:paraId="6D9D0F38" w14:textId="77777777" w:rsidTr="00554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B4FC" w14:textId="77777777" w:rsidR="006F707A" w:rsidRPr="000A19B9" w:rsidRDefault="006F707A" w:rsidP="00C971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FA7D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908A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Энергия, импульс и масса в релятивистской динамике. Закон взаимосвязи массы и энергии для материальных тел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ACD0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11.7.1.3 - объяснять принцип действия ускорителей заряженных частиц, с учетом имеющих место в них релятивистских эффектов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87A0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B381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466A" w14:textId="77777777" w:rsidR="006F707A" w:rsidRDefault="006F707A"/>
        </w:tc>
      </w:tr>
      <w:tr w:rsidR="006F707A" w14:paraId="02D995A2" w14:textId="77777777" w:rsidTr="00C971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D8D3" w14:textId="77777777" w:rsidR="006F707A" w:rsidRPr="000A19B9" w:rsidRDefault="006F707A" w:rsidP="00C971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DC69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Атомная и квантовая физика 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861B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излучений.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Инфракрасное и ультрафиолетовое излучение. Рентгеновские лучи. Шкала электромагнитных излучений.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8B1A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11.8.1.1 - классифицировать источники и виды излучений</w:t>
            </w:r>
          </w:p>
          <w:p w14:paraId="3BA967B8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11.8.1.3 - различать электромагнитные излучения по их природе возникновения и взаимодействию с веществом</w:t>
            </w:r>
          </w:p>
          <w:p w14:paraId="6CFCE0AC" w14:textId="77777777" w:rsidR="006F707A" w:rsidRDefault="006F707A" w:rsidP="00D068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16BA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BB4F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8218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7A" w14:paraId="372B1345" w14:textId="77777777" w:rsidTr="00C971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2331" w14:textId="77777777" w:rsidR="006F707A" w:rsidRPr="000A19B9" w:rsidRDefault="006F707A" w:rsidP="00C9714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41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099D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8B59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Тепловое излучение. Закон Стефана – Больцмана и Вина. Ультрафиолетовая катастрофа. Формула Планка. Фотоны. Фотоэффект.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C1D4" w14:textId="77777777" w:rsidR="006F707A" w:rsidRDefault="006F707A" w:rsidP="00D068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11.8.1.4 - применять законы Стефана-Больцмана, Вина и формулу Планка для описания теплового излучения абсолютно черного тела и обоснования ультрафиолетовой катастрофы</w:t>
            </w:r>
          </w:p>
          <w:p w14:paraId="2800C7FF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3D48" w14:textId="77777777" w:rsidR="006F707A" w:rsidRPr="00D068C5" w:rsidRDefault="006F70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BD1D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BFB9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7A" w14:paraId="73D2C78E" w14:textId="77777777" w:rsidTr="00554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1510" w14:textId="77777777" w:rsidR="006F707A" w:rsidRPr="000A19B9" w:rsidRDefault="006F707A" w:rsidP="00C9714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A19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B5DE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E22F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фотоэффекта. Давление света.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Химическое действие света.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Рентгеновское излучение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0B6D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11.8.1.5 - объяснять природу фотоэффекта и приводить примеры его применения; </w:t>
            </w:r>
          </w:p>
          <w:p w14:paraId="06E53316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11.8.1.6 - использовать законы фотоэффекта и уравнение Эйнштейна при решении задач; 11.8.1.7 - объяснять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природу светового давления на основе квантовой теории света</w:t>
            </w:r>
          </w:p>
          <w:p w14:paraId="21E5886B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11.8.1.8 - описывать химическое действие света на примере фотосинтеза и процессов в фотографии</w:t>
            </w:r>
          </w:p>
          <w:p w14:paraId="7DAF37E6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11.8.1.9 - сравнивать компьютерную и магниторезонансную томографии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7A40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C14B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1E22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707A" w14:paraId="259AB3EB" w14:textId="77777777" w:rsidTr="00554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7E2E" w14:textId="77777777" w:rsidR="006F707A" w:rsidRPr="000A19B9" w:rsidRDefault="006F707A" w:rsidP="00C9714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A19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A49F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2F9D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Единство корпускулярно-волновой природы света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A1A7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11.8.1.10 - приводить доказательные примеры проявления корпускулярной и волновой природы электромагнитного излучения; </w:t>
            </w:r>
          </w:p>
          <w:p w14:paraId="76387B2D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11.8.1.11 - высказывать суждения об историческом ходе научного познания законов природы на примере изучения свойств света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62C2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9E98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F945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7A" w14:paraId="52EE028B" w14:textId="77777777" w:rsidTr="00554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0EC5" w14:textId="77777777" w:rsidR="006F707A" w:rsidRPr="000A19B9" w:rsidRDefault="006F707A" w:rsidP="00C9714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A19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7195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4F0C" w14:textId="77777777" w:rsidR="006F707A" w:rsidRPr="007320CE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Резерфорда по рассеянию альфа-частиц. Постулаты Бора. Опыты Франка и Герца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СОР№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6B1B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11.8.1.12 - обосновать планетарную модель атома на основе опыта Резерфорда по рассеянию альфа-частиц; </w:t>
            </w:r>
          </w:p>
          <w:p w14:paraId="4DC0CC71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11.8.1.13 - объяснять условия устойчивого существования атома с помощью постулатов Бора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D886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85D6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5802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7A" w14:paraId="16E5A744" w14:textId="77777777" w:rsidTr="00554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62B8" w14:textId="77777777" w:rsidR="006F707A" w:rsidRPr="000A19B9" w:rsidRDefault="006F707A" w:rsidP="00C9714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A19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5/46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E69D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F099" w14:textId="77777777" w:rsidR="006F707A" w:rsidRPr="006F707A" w:rsidRDefault="006F707A" w:rsidP="006F70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70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Тема 1: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Понятие о нелинейной оптике. Лазеры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6F70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Тема 2: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Волновые свойства частиц. Трудности теории Бора.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F613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11.8.1.14 - объяснять природу линейчатых спектров на основе энергетической структуры атома водорода; </w:t>
            </w:r>
          </w:p>
          <w:p w14:paraId="5468FE3C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11.8.1.15 - объяснять устройство и принцип действия лазера; </w:t>
            </w:r>
          </w:p>
          <w:p w14:paraId="5AEE1AA3" w14:textId="77777777" w:rsidR="006F707A" w:rsidRDefault="006F70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11.8.1.16 - обсуждать перспективы развития голографии</w:t>
            </w:r>
          </w:p>
          <w:p w14:paraId="7B80CD0E" w14:textId="77777777" w:rsidR="006F707A" w:rsidRDefault="006F707A" w:rsidP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11.8.1.17 - приводить примеры проявления и использования на практике волновой природы элементарных частиц; </w:t>
            </w:r>
          </w:p>
          <w:p w14:paraId="17479D3B" w14:textId="77777777" w:rsidR="006F707A" w:rsidRPr="006F707A" w:rsidRDefault="006F707A" w:rsidP="006F70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11.8.1.18 - использовать формулу длины волны де Бройля при решении задач;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9FC0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4EE1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0E8B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7A" w14:paraId="679379CC" w14:textId="77777777" w:rsidTr="00C971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9B19" w14:textId="77777777" w:rsidR="006F707A" w:rsidRPr="000A19B9" w:rsidRDefault="006F707A" w:rsidP="00C9714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  <w:r w:rsidRPr="000A19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B4D1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Физика атомного ядра 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B29C" w14:textId="77777777" w:rsidR="006F707A" w:rsidRPr="00901595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Естественная радиоактивность. Закон радиоактивного распада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901595">
              <w:rPr>
                <w:rFonts w:ascii="Times New Roman" w:hAnsi="Times New Roman"/>
                <w:b/>
                <w:color w:val="000000"/>
                <w:spacing w:val="2"/>
                <w:sz w:val="24"/>
                <w:szCs w:val="20"/>
              </w:rPr>
              <w:t xml:space="preserve">Лабораторная работа № </w:t>
            </w:r>
            <w:r>
              <w:rPr>
                <w:rFonts w:ascii="Times New Roman" w:hAnsi="Times New Roman"/>
                <w:b/>
                <w:color w:val="000000"/>
                <w:spacing w:val="2"/>
                <w:sz w:val="24"/>
                <w:szCs w:val="20"/>
                <w:lang w:val="kk-KZ"/>
              </w:rPr>
              <w:t>5</w:t>
            </w:r>
            <w:r w:rsidRPr="00901595">
              <w:rPr>
                <w:rFonts w:ascii="Times New Roman" w:hAnsi="Times New Roman"/>
                <w:b/>
                <w:color w:val="000000"/>
                <w:spacing w:val="2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0"/>
                <w:lang w:val="kk-KZ"/>
              </w:rPr>
              <w:t xml:space="preserve"> </w:t>
            </w:r>
            <w:r w:rsidRPr="00901595">
              <w:rPr>
                <w:rFonts w:ascii="Times New Roman" w:hAnsi="Times New Roman"/>
                <w:color w:val="000000"/>
                <w:spacing w:val="2"/>
                <w:sz w:val="24"/>
                <w:szCs w:val="20"/>
              </w:rPr>
              <w:t>Определение периода полураспада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DED0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11.8.2.1 - объяснять, на основе закона радиоактивного распада причины, длительного сохранения заражения местности ядерными отходами; </w:t>
            </w:r>
          </w:p>
          <w:p w14:paraId="5D2DD117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11.8.2.2 - применять формулу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радиоактивного распада при решении задач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3F30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FA7D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7662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7A" w14:paraId="673716F5" w14:textId="77777777" w:rsidTr="00554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6C0A" w14:textId="77777777" w:rsidR="006F707A" w:rsidRPr="000A19B9" w:rsidRDefault="006F707A" w:rsidP="00C9714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A19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88CF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4A7C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Атомное ядро. Нуклонная модель ядра. Изотопы Энергия связи нуклонов в ядре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565C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11.8.2.3 - вычислять энергию связи атомного ядра и объяснять графическую зависимость удельной энергии связи от массового числа ядра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BCB2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D820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06D5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7A" w14:paraId="22B698B3" w14:textId="77777777" w:rsidTr="00554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9F54" w14:textId="77777777" w:rsidR="006F707A" w:rsidRPr="000A19B9" w:rsidRDefault="006F707A" w:rsidP="00C9714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A19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29B0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2C6B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Ядерные реакции. Искусственная радиоактивность. Деление тяжелых ядер. Цепные ядерные реакции. Критическая масса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B281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11.8.2.4 - использовать законы сохранения массового и зарядового чисел при написании ядерных реакции; </w:t>
            </w:r>
          </w:p>
          <w:p w14:paraId="3475CA18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11.8.2.5 - понимать природу ядерного синтеза и естественного радиоактивного распада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BC48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ED86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FF93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7A" w14:paraId="04392451" w14:textId="77777777" w:rsidTr="00554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CCE3" w14:textId="77777777" w:rsidR="006F707A" w:rsidRPr="000A19B9" w:rsidRDefault="006F707A" w:rsidP="00C9714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50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13B4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C82C" w14:textId="77777777" w:rsidR="006F707A" w:rsidRPr="007320CE" w:rsidRDefault="006F707A">
            <w:r>
              <w:rPr>
                <w:rFonts w:ascii="Times New Roman" w:hAnsi="Times New Roman"/>
                <w:sz w:val="24"/>
                <w:szCs w:val="24"/>
              </w:rPr>
              <w:t xml:space="preserve">Биологическое действие радиоактивных лучей. Защита от радиации. Ядерный реактор. Ядерная энергетика. Термоядерные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реакции</w:t>
            </w:r>
            <w:r>
              <w:t xml:space="preserve"> </w:t>
            </w:r>
            <w:r>
              <w:rPr>
                <w:lang w:val="kk-KZ"/>
              </w:rPr>
              <w:t>.</w:t>
            </w:r>
            <w:proofErr w:type="gramEnd"/>
            <w:r>
              <w:rPr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СОР№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E30C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11.8.2.7 - объяснять природу, свойства и биологическое действие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α, β, γ 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– излучений </w:t>
            </w:r>
          </w:p>
          <w:p w14:paraId="5EA343DC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11.8.2.8 - описывать устройство и принцип работы ядерных реакторов; </w:t>
            </w:r>
          </w:p>
          <w:p w14:paraId="386F3C8B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11.8.2.9 - обсуждать перспективы развития ядерной энергетики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705F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B81E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14F0" w14:textId="77777777" w:rsidR="006F707A" w:rsidRDefault="006F707A"/>
        </w:tc>
      </w:tr>
      <w:tr w:rsidR="006F707A" w14:paraId="23D868C0" w14:textId="77777777" w:rsidTr="00C971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E4E9" w14:textId="77777777" w:rsidR="006F707A" w:rsidRPr="000A19B9" w:rsidRDefault="006F707A" w:rsidP="00C9714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A19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7BEF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Нанотехнология и наноматериалы 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6FFE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достижения нанотехнологии, проблемы и перспективы развития наноматериалов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39F8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11.9.1.1 - объяснять физические свойства наноматериалов и способы их получения; 11.9.1.2 - обсуждать сферы применения нанотехнологии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98A3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923C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ECBA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7A" w14:paraId="7635F565" w14:textId="77777777" w:rsidTr="00C971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44AC" w14:textId="77777777" w:rsidR="006F707A" w:rsidRPr="000A19B9" w:rsidRDefault="006F707A" w:rsidP="00C9714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A19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0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59CC" w14:textId="77777777" w:rsidR="006F707A" w:rsidRDefault="006F707A" w:rsidP="006F7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Суммативное оценивание за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четверть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9C63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3B0F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9806" w14:textId="77777777" w:rsidR="006F707A" w:rsidRDefault="006F707A"/>
        </w:tc>
      </w:tr>
      <w:tr w:rsidR="006F707A" w14:paraId="4A5E4CCD" w14:textId="77777777" w:rsidTr="00C971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0E05" w14:textId="77777777" w:rsidR="006F707A" w:rsidRPr="000A19B9" w:rsidRDefault="006F707A" w:rsidP="00C9714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A19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7FB4" w14:textId="77777777" w:rsidR="006F707A" w:rsidRDefault="006F707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E47A" w14:textId="77777777" w:rsidR="006F707A" w:rsidRDefault="006F70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Повторение. Обобщение главы Физика атомного ядра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C5C1" w14:textId="77777777" w:rsidR="006F707A" w:rsidRDefault="006F70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11.8.1.17 - приводить примеры проявления и использования на практике волновой природы элементарных частиц;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681C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E2B3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AF6B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7A" w14:paraId="62D9E394" w14:textId="77777777" w:rsidTr="00C971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1F67" w14:textId="77777777" w:rsidR="006F707A" w:rsidRPr="000A19B9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7E79" w14:textId="77777777" w:rsidR="006F707A" w:rsidRPr="006F707A" w:rsidRDefault="006F70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(15 -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часов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A972" w14:textId="77777777" w:rsidR="006F707A" w:rsidRDefault="006F707A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4AD0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7A" w14:paraId="7C3AF515" w14:textId="77777777" w:rsidTr="00D644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92AF" w14:textId="77777777" w:rsidR="006F707A" w:rsidRPr="000A19B9" w:rsidRDefault="006F707A" w:rsidP="00C9714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A19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2F53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Космология 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3E45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 звезд. Расстояние до звезд.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Переменные звезды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C2F7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11.10.1.1 - описывать главные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спектральные классы звезд; </w:t>
            </w:r>
          </w:p>
          <w:p w14:paraId="69A97F21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11.10.1.2 - различать понятия видимая звездная величина и абсолютная звездная величина; </w:t>
            </w:r>
          </w:p>
          <w:p w14:paraId="267F0981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11.10.1.3 - использовать формулы для определения видимой и абсолютной звездных величин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5EA5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D666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0E01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7A" w14:paraId="16C744C3" w14:textId="77777777" w:rsidTr="00D644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13B9" w14:textId="77777777" w:rsidR="006F707A" w:rsidRPr="000A19B9" w:rsidRDefault="006F707A" w:rsidP="00C9714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A19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8C08" w14:textId="77777777" w:rsidR="006F707A" w:rsidRDefault="006F70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D111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Планетные системы звезд. Планеты земной группы и планеты-гиганты. Малые тела Солнечной системы.</w:t>
            </w:r>
            <w:r>
              <w:t xml:space="preserve">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61EE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11.10.1.5 - использовать диаграмму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Герцшпрунга-Расселадля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объяснения эволюции звезд; </w:t>
            </w:r>
          </w:p>
          <w:p w14:paraId="7D6C9889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11.10.1.6 - описывать свойства сверхновых звезд, нейтронных звезд и черных дыр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BEFF" w14:textId="77777777" w:rsidR="006F707A" w:rsidRPr="009D17A7" w:rsidRDefault="009D17A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26F5" w14:textId="77777777" w:rsidR="006F707A" w:rsidRDefault="006F7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7B8B" w14:textId="77777777" w:rsidR="006F707A" w:rsidRDefault="006F707A"/>
        </w:tc>
      </w:tr>
      <w:tr w:rsidR="009D17A7" w14:paraId="27F0FECC" w14:textId="77777777" w:rsidTr="00D644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A854" w14:textId="77777777" w:rsidR="009D17A7" w:rsidRPr="000A19B9" w:rsidRDefault="009D17A7" w:rsidP="00C9714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56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A742" w14:textId="77777777" w:rsidR="009D17A7" w:rsidRDefault="009D17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7BD9" w14:textId="77777777" w:rsidR="009D17A7" w:rsidRDefault="009D17A7" w:rsidP="00305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Планетные системы звезд. Планеты земной группы и планеты-гиганты. Малые тела Солнечной системы.</w:t>
            </w:r>
            <w:r>
              <w:t xml:space="preserve">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0AD3" w14:textId="77777777" w:rsidR="009D17A7" w:rsidRDefault="009D17A7" w:rsidP="00305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11.10.1.5 - использовать диаграмму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Герцшпрунга-Расселадля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объяснения эволюции звезд; </w:t>
            </w:r>
          </w:p>
          <w:p w14:paraId="4E301612" w14:textId="77777777" w:rsidR="009D17A7" w:rsidRDefault="009D17A7" w:rsidP="00305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11.10.1.6 - описывать свойства сверхновых звезд, нейтронных звезд и черных дыр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8D14" w14:textId="77777777" w:rsidR="009D17A7" w:rsidRDefault="009D17A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F842" w14:textId="77777777" w:rsidR="009D17A7" w:rsidRDefault="009D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B418" w14:textId="77777777" w:rsidR="009D17A7" w:rsidRDefault="009D17A7"/>
        </w:tc>
      </w:tr>
      <w:tr w:rsidR="009D17A7" w14:paraId="32B2BCCA" w14:textId="77777777" w:rsidTr="00D644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982C" w14:textId="77777777" w:rsidR="009D17A7" w:rsidRPr="000A19B9" w:rsidRDefault="009D17A7" w:rsidP="00C9714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A19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7/58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B570" w14:textId="77777777" w:rsidR="009D17A7" w:rsidRDefault="009D17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6147" w14:textId="77777777" w:rsidR="009D17A7" w:rsidRPr="006F707A" w:rsidRDefault="009D17A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70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Тема 1: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Наша Галактика. Открытие других Галактик. Квазары. </w:t>
            </w:r>
            <w:r w:rsidRPr="006F70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Тема 2: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Теория Большого взрыва. Красное смещение и определение расстояний до галактик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C799" w14:textId="77777777" w:rsidR="009D17A7" w:rsidRDefault="009D17A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11.10.1.7 - описывать использование метода "стандартные свечи" для определения расстояний</w:t>
            </w:r>
          </w:p>
          <w:p w14:paraId="3797F427" w14:textId="77777777" w:rsidR="009D17A7" w:rsidRDefault="009D17A7" w:rsidP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11.10.1.8 - обсуждать споры вокруг ускорения Вселенной и темной энергии; </w:t>
            </w:r>
          </w:p>
          <w:p w14:paraId="5B7E3F27" w14:textId="77777777" w:rsidR="009D17A7" w:rsidRPr="006F707A" w:rsidRDefault="009D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A3D9" w14:textId="77777777" w:rsidR="009D17A7" w:rsidRDefault="009D17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65CB" w14:textId="77777777" w:rsidR="009D17A7" w:rsidRDefault="009D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EBCB" w14:textId="77777777" w:rsidR="009D17A7" w:rsidRDefault="009D17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17A7" w14:paraId="2856BF7A" w14:textId="77777777" w:rsidTr="00D644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5665" w14:textId="77777777" w:rsidR="009D17A7" w:rsidRPr="000A19B9" w:rsidRDefault="009D17A7" w:rsidP="00C9714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A19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1F54" w14:textId="77777777" w:rsidR="009D17A7" w:rsidRDefault="009D17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D406" w14:textId="77777777" w:rsidR="009D17A7" w:rsidRDefault="009D17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 Большого взрыва. Красное смещение и определение расстояний до галактик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C359" w14:textId="77777777" w:rsidR="009D17A7" w:rsidRDefault="009D17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11.10.1.8 - обсуждать споры вокруг ускорения Вселенной и темной энергии; </w:t>
            </w:r>
          </w:p>
          <w:p w14:paraId="4A96E6A7" w14:textId="77777777" w:rsidR="009D17A7" w:rsidRDefault="009D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6CC9" w14:textId="77777777" w:rsidR="009D17A7" w:rsidRPr="006F707A" w:rsidRDefault="009D17A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25E0" w14:textId="77777777" w:rsidR="009D17A7" w:rsidRDefault="009D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C776" w14:textId="77777777" w:rsidR="009D17A7" w:rsidRDefault="009D17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17A7" w14:paraId="508D5B10" w14:textId="77777777" w:rsidTr="00D644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7B59" w14:textId="77777777" w:rsidR="009D17A7" w:rsidRPr="000A19B9" w:rsidRDefault="009D17A7" w:rsidP="00C9714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60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B882" w14:textId="77777777" w:rsidR="009D17A7" w:rsidRDefault="009D17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2F63" w14:textId="77777777" w:rsidR="009D17A7" w:rsidRPr="00B9702F" w:rsidRDefault="009D17A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эволюции Вселенной. Модели Вселенной. Жизнь и разум во Вселенной. Освоение космоса и космические перспективы человечества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СОР№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8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D2D7" w14:textId="77777777" w:rsidR="009D17A7" w:rsidRDefault="009D17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11.10.1.10 - уметь оценивать возраст Вселенной, используя закон Хаббла; </w:t>
            </w:r>
          </w:p>
          <w:p w14:paraId="77624EE7" w14:textId="77777777" w:rsidR="009D17A7" w:rsidRDefault="009D17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11.10.1.11 - объяснять теорию Большого Взрыва, используя данные о микроволновом фоновом излучении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FB17" w14:textId="77777777" w:rsidR="009D17A7" w:rsidRDefault="009D17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6EE9" w14:textId="77777777" w:rsidR="009D17A7" w:rsidRDefault="009D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940B" w14:textId="77777777" w:rsidR="009D17A7" w:rsidRDefault="009D17A7"/>
        </w:tc>
      </w:tr>
      <w:tr w:rsidR="009D17A7" w14:paraId="48034356" w14:textId="77777777" w:rsidTr="00D644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5252" w14:textId="77777777" w:rsidR="009D17A7" w:rsidRPr="000A19B9" w:rsidRDefault="009D17A7" w:rsidP="00C9714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61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0801" w14:textId="77777777" w:rsidR="009D17A7" w:rsidRDefault="009D17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DDA3" w14:textId="77777777" w:rsidR="009D17A7" w:rsidRDefault="009D17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Повторение.Обобщение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глав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96CC" w14:textId="77777777" w:rsidR="009D17A7" w:rsidRDefault="009D17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11.10.1.5 - использовать диаграмму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Герцшпрунга-Расселадля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объяснения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EF1E" w14:textId="77777777" w:rsidR="009D17A7" w:rsidRPr="009D17A7" w:rsidRDefault="009D17A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3807" w14:textId="77777777" w:rsidR="009D17A7" w:rsidRDefault="009D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2E20" w14:textId="77777777" w:rsidR="009D17A7" w:rsidRDefault="009D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7A7" w14:paraId="1DD9A784" w14:textId="77777777" w:rsidTr="00D644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1F8C" w14:textId="77777777" w:rsidR="009D17A7" w:rsidRPr="000A19B9" w:rsidRDefault="009D17A7" w:rsidP="00C9714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A19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0784" w14:textId="77777777" w:rsidR="009D17A7" w:rsidRDefault="009D17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1BA3" w14:textId="77777777" w:rsidR="009D17A7" w:rsidRDefault="009D17A7" w:rsidP="003051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Повторение.Обобщение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глав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F709" w14:textId="77777777" w:rsidR="009D17A7" w:rsidRDefault="009D17A7" w:rsidP="00305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11.10.1.5 - использовать диаграмму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Герцшпрунга-Расселадля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объяснения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DE4C" w14:textId="77777777" w:rsidR="009D17A7" w:rsidRPr="009D17A7" w:rsidRDefault="009D17A7" w:rsidP="0030517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F521" w14:textId="77777777" w:rsidR="009D17A7" w:rsidRDefault="009D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E5EE" w14:textId="77777777" w:rsidR="009D17A7" w:rsidRDefault="009D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7A7" w14:paraId="3CEE970D" w14:textId="77777777" w:rsidTr="00C971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3471" w14:textId="77777777" w:rsidR="009D17A7" w:rsidRPr="000A19B9" w:rsidRDefault="009D17A7" w:rsidP="00C9714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A19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A374" w14:textId="77777777" w:rsidR="009D17A7" w:rsidRDefault="009D17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Физический практикум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48CC" w14:textId="77777777" w:rsidR="009D17A7" w:rsidRPr="00B9702F" w:rsidRDefault="009D17A7" w:rsidP="006F707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Физический практикум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81AA" w14:textId="77777777" w:rsidR="009D17A7" w:rsidRPr="009D17A7" w:rsidRDefault="009D17A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11.10.1.5 - использовать диаграмму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Герцшпрунга-Расселадля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объяснения эволюции звезд;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4282" w14:textId="77777777" w:rsidR="009D17A7" w:rsidRPr="00F07D96" w:rsidRDefault="009D17A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3059" w14:textId="77777777" w:rsidR="009D17A7" w:rsidRDefault="009D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85E0" w14:textId="77777777" w:rsidR="009D17A7" w:rsidRDefault="009D17A7"/>
        </w:tc>
      </w:tr>
      <w:tr w:rsidR="009D17A7" w14:paraId="131F4F4B" w14:textId="77777777" w:rsidTr="00C971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9BCD" w14:textId="77777777" w:rsidR="009D17A7" w:rsidRPr="000A19B9" w:rsidRDefault="009D17A7" w:rsidP="00C9714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C54A" w14:textId="77777777" w:rsidR="009D17A7" w:rsidRDefault="009D17A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7C1A" w14:textId="77777777" w:rsidR="009D17A7" w:rsidRDefault="009D17A7" w:rsidP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Физический практикум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D194" w14:textId="77777777" w:rsidR="009D17A7" w:rsidRDefault="009D17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11.10.1.3 - использовать формулы для определения видимой и абсолютной звездных величин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F654" w14:textId="77777777" w:rsidR="009D17A7" w:rsidRDefault="009D17A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CD02" w14:textId="77777777" w:rsidR="009D17A7" w:rsidRDefault="009D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8D10" w14:textId="77777777" w:rsidR="009D17A7" w:rsidRDefault="009D17A7"/>
        </w:tc>
      </w:tr>
      <w:tr w:rsidR="009D17A7" w14:paraId="45E2DCB1" w14:textId="77777777" w:rsidTr="00C971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B7BB" w14:textId="77777777" w:rsidR="009D17A7" w:rsidRPr="000A19B9" w:rsidRDefault="009D17A7" w:rsidP="00C9714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565B" w14:textId="77777777" w:rsidR="009D17A7" w:rsidRDefault="009D17A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973B" w14:textId="77777777" w:rsidR="009D17A7" w:rsidRDefault="009D17A7" w:rsidP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Физический практикум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98C9" w14:textId="77777777" w:rsidR="009D17A7" w:rsidRDefault="009D17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11.10.1.3 - использовать формулы для определения видимой и абсолютной звездных величин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35A7" w14:textId="77777777" w:rsidR="009D17A7" w:rsidRDefault="009D17A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3151" w14:textId="77777777" w:rsidR="009D17A7" w:rsidRDefault="009D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CEC4" w14:textId="77777777" w:rsidR="009D17A7" w:rsidRDefault="009D17A7"/>
        </w:tc>
      </w:tr>
      <w:tr w:rsidR="009D17A7" w14:paraId="12804A34" w14:textId="77777777" w:rsidTr="00C971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4194" w14:textId="77777777" w:rsidR="009D17A7" w:rsidRPr="000A19B9" w:rsidRDefault="009D17A7" w:rsidP="00C9714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84FC" w14:textId="77777777" w:rsidR="009D17A7" w:rsidRDefault="009D17A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968E" w14:textId="77777777" w:rsidR="009D17A7" w:rsidRDefault="009D17A7" w:rsidP="006F7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Физический практикум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ABB7" w14:textId="77777777" w:rsidR="009D17A7" w:rsidRDefault="009D17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11.10.1.5 - использовать диаграмму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Герцшпрунга-Расселадля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объяснения эволюции звезд;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550F" w14:textId="77777777" w:rsidR="009D17A7" w:rsidRDefault="009D17A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0885" w14:textId="77777777" w:rsidR="009D17A7" w:rsidRDefault="009D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E1FB" w14:textId="77777777" w:rsidR="009D17A7" w:rsidRDefault="009D17A7"/>
        </w:tc>
      </w:tr>
      <w:tr w:rsidR="009D17A7" w14:paraId="43B92A8D" w14:textId="77777777" w:rsidTr="00C971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7592" w14:textId="77777777" w:rsidR="009D17A7" w:rsidRPr="000A19B9" w:rsidRDefault="009D17A7" w:rsidP="00C9714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A19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0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4338" w14:textId="77777777" w:rsidR="009D17A7" w:rsidRDefault="009D17A7" w:rsidP="006F70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Суммативное оценивание за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четверть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ABBC" w14:textId="77777777" w:rsidR="009D17A7" w:rsidRDefault="009D17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36D3" w14:textId="77777777" w:rsidR="009D17A7" w:rsidRDefault="009D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E2DE" w14:textId="77777777" w:rsidR="009D17A7" w:rsidRDefault="009D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7A7" w14:paraId="6026CCA4" w14:textId="77777777" w:rsidTr="00C971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3D23" w14:textId="77777777" w:rsidR="009D17A7" w:rsidRPr="000A19B9" w:rsidRDefault="009D17A7" w:rsidP="00C9714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19B9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405B" w14:textId="77777777" w:rsidR="009D17A7" w:rsidRDefault="009D17A7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B853" w14:textId="77777777" w:rsidR="009D17A7" w:rsidRDefault="009D17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Физический практикум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3D1E" w14:textId="77777777" w:rsidR="009D17A7" w:rsidRDefault="009D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7022" w14:textId="77777777" w:rsidR="009D17A7" w:rsidRDefault="009D17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7FB9" w14:textId="77777777" w:rsidR="009D17A7" w:rsidRDefault="009D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BEF6" w14:textId="77777777" w:rsidR="009D17A7" w:rsidRDefault="009D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7A7" w14:paraId="257BE1CD" w14:textId="77777777" w:rsidTr="00C9714C">
        <w:tc>
          <w:tcPr>
            <w:tcW w:w="11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9149" w14:textId="77777777" w:rsidR="009D17A7" w:rsidRDefault="009D17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71F6" w14:textId="77777777" w:rsidR="009D17A7" w:rsidRDefault="009D17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DF69" w14:textId="77777777" w:rsidR="009D17A7" w:rsidRDefault="009D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67FB" w14:textId="77777777" w:rsidR="009D17A7" w:rsidRDefault="009D1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92323E" w14:textId="77777777" w:rsidR="00F6780F" w:rsidRPr="009D17A7" w:rsidRDefault="00F6780F">
      <w:pPr>
        <w:rPr>
          <w:lang w:val="kk-KZ"/>
        </w:rPr>
      </w:pPr>
    </w:p>
    <w:sectPr w:rsidR="00F6780F" w:rsidRPr="009D17A7" w:rsidSect="00E12C39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701AA" w14:textId="77777777" w:rsidR="00500091" w:rsidRDefault="00500091" w:rsidP="00500091">
      <w:pPr>
        <w:spacing w:after="0" w:line="240" w:lineRule="auto"/>
      </w:pPr>
      <w:r>
        <w:separator/>
      </w:r>
    </w:p>
  </w:endnote>
  <w:endnote w:type="continuationSeparator" w:id="0">
    <w:p w14:paraId="6FD801D9" w14:textId="77777777" w:rsidR="00500091" w:rsidRDefault="00500091" w:rsidP="00500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505F6" w14:textId="77777777" w:rsidR="00500091" w:rsidRDefault="00500091" w:rsidP="00500091">
      <w:pPr>
        <w:spacing w:after="0" w:line="240" w:lineRule="auto"/>
      </w:pPr>
      <w:r>
        <w:separator/>
      </w:r>
    </w:p>
  </w:footnote>
  <w:footnote w:type="continuationSeparator" w:id="0">
    <w:p w14:paraId="14DB68DC" w14:textId="77777777" w:rsidR="00500091" w:rsidRDefault="00500091" w:rsidP="00500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EE407" w14:textId="4168D372" w:rsidR="00500091" w:rsidRDefault="00500091">
    <w:pPr>
      <w:pStyle w:val="a8"/>
    </w:pPr>
    <w:r w:rsidRPr="0060272E">
      <w:t xml:space="preserve">скачано с </w:t>
    </w:r>
    <w:hyperlink r:id="rId1" w:history="1">
      <w:r w:rsidRPr="0060272E">
        <w:rPr>
          <w:rStyle w:val="ac"/>
        </w:rPr>
        <w:t>https://class-kz.ru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D41B7C"/>
    <w:multiLevelType w:val="hybridMultilevel"/>
    <w:tmpl w:val="43349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96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008"/>
    <w:rsid w:val="000A19B9"/>
    <w:rsid w:val="000D52FA"/>
    <w:rsid w:val="00157645"/>
    <w:rsid w:val="00194840"/>
    <w:rsid w:val="00500091"/>
    <w:rsid w:val="005548B6"/>
    <w:rsid w:val="006F707A"/>
    <w:rsid w:val="007320CE"/>
    <w:rsid w:val="00901595"/>
    <w:rsid w:val="009C56A4"/>
    <w:rsid w:val="009D17A7"/>
    <w:rsid w:val="00B9702F"/>
    <w:rsid w:val="00BB3008"/>
    <w:rsid w:val="00BD78F2"/>
    <w:rsid w:val="00BF6F46"/>
    <w:rsid w:val="00C9714C"/>
    <w:rsid w:val="00D068C5"/>
    <w:rsid w:val="00D64409"/>
    <w:rsid w:val="00E04DA2"/>
    <w:rsid w:val="00E12C39"/>
    <w:rsid w:val="00EE078A"/>
    <w:rsid w:val="00F07D96"/>
    <w:rsid w:val="00F6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D3D7"/>
  <w15:docId w15:val="{96F915EB-CC01-4C68-A34B-8BE919FD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1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C9714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4">
    <w:name w:val="List Paragraph"/>
    <w:basedOn w:val="a"/>
    <w:link w:val="a3"/>
    <w:uiPriority w:val="34"/>
    <w:qFormat/>
    <w:rsid w:val="00C9714C"/>
    <w:pPr>
      <w:ind w:left="720"/>
      <w:contextualSpacing/>
    </w:pPr>
    <w:rPr>
      <w:sz w:val="20"/>
      <w:szCs w:val="20"/>
      <w:lang w:val="x-none" w:eastAsia="x-none"/>
    </w:rPr>
  </w:style>
  <w:style w:type="table" w:styleId="a5">
    <w:name w:val="Table Grid"/>
    <w:basedOn w:val="a1"/>
    <w:uiPriority w:val="39"/>
    <w:rsid w:val="00C971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7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14C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00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009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00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0091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5000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0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lass-k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 Asus</dc:creator>
  <cp:lastModifiedBy>777</cp:lastModifiedBy>
  <cp:revision>15</cp:revision>
  <cp:lastPrinted>2023-10-09T15:58:00Z</cp:lastPrinted>
  <dcterms:created xsi:type="dcterms:W3CDTF">2023-09-02T14:19:00Z</dcterms:created>
  <dcterms:modified xsi:type="dcterms:W3CDTF">2025-07-24T04:21:00Z</dcterms:modified>
</cp:coreProperties>
</file>